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F" w:rsidRPr="00601D4F" w:rsidRDefault="00601D4F" w:rsidP="00601D4F">
      <w:pPr>
        <w:shd w:val="clear" w:color="auto" w:fill="FFFFFF"/>
        <w:spacing w:after="0" w:line="240" w:lineRule="auto"/>
        <w:jc w:val="center"/>
        <w:rPr>
          <w:rFonts w:ascii="Times New Roman" w:eastAsia="Times New Roman" w:hAnsi="Times New Roman" w:cs="Times New Roman"/>
          <w:b/>
          <w:sz w:val="28"/>
          <w:szCs w:val="28"/>
        </w:rPr>
      </w:pPr>
      <w:r w:rsidRPr="00601D4F">
        <w:rPr>
          <w:rFonts w:ascii="Times New Roman" w:eastAsia="Times New Roman" w:hAnsi="Times New Roman" w:cs="Times New Roman"/>
          <w:b/>
          <w:sz w:val="28"/>
          <w:szCs w:val="28"/>
        </w:rPr>
        <w:t>CỘNG HOÀ XÃ HỘI CHỦ NGHĨA VIỆT NAM</w:t>
      </w:r>
    </w:p>
    <w:p w:rsidR="00601D4F" w:rsidRPr="00601D4F" w:rsidRDefault="00601D4F" w:rsidP="00601D4F">
      <w:pPr>
        <w:shd w:val="clear" w:color="auto" w:fill="FFFFFF"/>
        <w:spacing w:after="0" w:line="240" w:lineRule="auto"/>
        <w:jc w:val="center"/>
        <w:rPr>
          <w:rFonts w:ascii="Times New Roman" w:eastAsia="Times New Roman" w:hAnsi="Times New Roman" w:cs="Times New Roman"/>
          <w:b/>
          <w:sz w:val="28"/>
          <w:szCs w:val="28"/>
        </w:rPr>
      </w:pPr>
      <w:r w:rsidRPr="00601D4F">
        <w:rPr>
          <w:rFonts w:ascii="Times New Roman" w:eastAsia="Times New Roman" w:hAnsi="Times New Roman" w:cs="Times New Roman"/>
          <w:b/>
          <w:sz w:val="28"/>
          <w:szCs w:val="28"/>
        </w:rPr>
        <w:t>Độc lập – Tự do – Hạnh phúc</w:t>
      </w:r>
    </w:p>
    <w:p w:rsidR="00601D4F" w:rsidRPr="00601D4F" w:rsidRDefault="00601D4F" w:rsidP="00601D4F">
      <w:pPr>
        <w:shd w:val="clear" w:color="auto" w:fill="FFFFFF"/>
        <w:spacing w:after="0" w:line="240" w:lineRule="auto"/>
        <w:jc w:val="center"/>
        <w:rPr>
          <w:rFonts w:ascii="Times New Roman" w:eastAsia="Times New Roman" w:hAnsi="Times New Roman" w:cs="Times New Roman"/>
          <w:b/>
          <w:sz w:val="28"/>
          <w:szCs w:val="28"/>
        </w:rPr>
      </w:pPr>
      <w:r w:rsidRPr="00601D4F">
        <w:rPr>
          <w:rFonts w:ascii="Times New Roman" w:eastAsia="Times New Roman" w:hAnsi="Times New Roman" w:cs="Times New Roman"/>
          <w:b/>
          <w:sz w:val="28"/>
          <w:szCs w:val="28"/>
        </w:rPr>
        <w:t>———***———</w:t>
      </w:r>
    </w:p>
    <w:p w:rsidR="00601D4F" w:rsidRDefault="00601D4F" w:rsidP="00601D4F">
      <w:pPr>
        <w:shd w:val="clear" w:color="auto" w:fill="FFFFFF"/>
        <w:spacing w:after="0" w:line="240" w:lineRule="auto"/>
        <w:jc w:val="right"/>
        <w:rPr>
          <w:rFonts w:ascii="Times New Roman" w:eastAsia="Times New Roman" w:hAnsi="Times New Roman" w:cs="Times New Roman"/>
          <w:sz w:val="28"/>
          <w:szCs w:val="28"/>
          <w:lang w:val="vi-VN"/>
        </w:rPr>
      </w:pPr>
    </w:p>
    <w:p w:rsidR="00601D4F" w:rsidRPr="00601D4F" w:rsidRDefault="00601D4F" w:rsidP="00601D4F">
      <w:pPr>
        <w:shd w:val="clear" w:color="auto" w:fill="FFFFFF"/>
        <w:spacing w:after="0" w:line="240" w:lineRule="auto"/>
        <w:jc w:val="right"/>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 ngày … tháng … năm ……</w:t>
      </w:r>
    </w:p>
    <w:p w:rsidR="00601D4F" w:rsidRDefault="00601D4F" w:rsidP="00601D4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center"/>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 xml:space="preserve">HƠP ĐỒNG </w:t>
      </w:r>
      <w:r w:rsidR="00EF398F">
        <w:rPr>
          <w:rFonts w:ascii="Times New Roman" w:eastAsia="Times New Roman" w:hAnsi="Times New Roman" w:cs="Times New Roman"/>
          <w:b/>
          <w:bCs/>
          <w:sz w:val="28"/>
          <w:szCs w:val="28"/>
          <w:bdr w:val="none" w:sz="0" w:space="0" w:color="auto" w:frame="1"/>
          <w:lang w:val="vi-VN"/>
        </w:rPr>
        <w:t>MUA BÁN</w:t>
      </w:r>
      <w:r w:rsidRPr="00601D4F">
        <w:rPr>
          <w:rFonts w:ascii="Times New Roman" w:eastAsia="Times New Roman" w:hAnsi="Times New Roman" w:cs="Times New Roman"/>
          <w:b/>
          <w:bCs/>
          <w:sz w:val="28"/>
          <w:szCs w:val="28"/>
          <w:bdr w:val="none" w:sz="0" w:space="0" w:color="auto" w:frame="1"/>
        </w:rPr>
        <w:t xml:space="preserve"> QUÁN ĂN</w:t>
      </w:r>
    </w:p>
    <w:p w:rsidR="00601D4F" w:rsidRPr="00601D4F" w:rsidRDefault="00601D4F" w:rsidP="00601D4F">
      <w:pPr>
        <w:shd w:val="clear" w:color="auto" w:fill="FFFFFF"/>
        <w:spacing w:after="0" w:line="240" w:lineRule="auto"/>
        <w:jc w:val="center"/>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(Tại địa chỉ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lang w:val="vi-VN"/>
        </w:rPr>
      </w:pPr>
      <w:r w:rsidRPr="00601D4F">
        <w:rPr>
          <w:rFonts w:ascii="Times New Roman" w:eastAsia="Times New Roman" w:hAnsi="Times New Roman" w:cs="Times New Roman"/>
          <w:sz w:val="28"/>
          <w:szCs w:val="28"/>
        </w:rPr>
        <w:t>Căn cứ </w:t>
      </w:r>
      <w:r>
        <w:rPr>
          <w:rFonts w:ascii="Times New Roman" w:eastAsia="Times New Roman" w:hAnsi="Times New Roman" w:cs="Times New Roman"/>
          <w:sz w:val="28"/>
          <w:szCs w:val="28"/>
          <w:lang w:val="vi-VN"/>
        </w:rPr>
        <w:t>Bộ Luật Dân sự;</w:t>
      </w:r>
    </w:p>
    <w:p w:rsidR="00601D4F" w:rsidRDefault="00601D4F" w:rsidP="00601D4F">
      <w:pPr>
        <w:shd w:val="clear" w:color="auto" w:fill="FFFFFF"/>
        <w:spacing w:after="0" w:line="240" w:lineRule="auto"/>
        <w:jc w:val="both"/>
        <w:rPr>
          <w:rFonts w:ascii="Times New Roman" w:eastAsia="Times New Roman" w:hAnsi="Times New Roman" w:cs="Times New Roman"/>
          <w:sz w:val="28"/>
          <w:szCs w:val="28"/>
          <w:lang w:val="vi-VN"/>
        </w:rPr>
      </w:pPr>
      <w:r w:rsidRPr="00601D4F">
        <w:rPr>
          <w:rFonts w:ascii="Times New Roman" w:eastAsia="Times New Roman" w:hAnsi="Times New Roman" w:cs="Times New Roman"/>
          <w:sz w:val="28"/>
          <w:szCs w:val="28"/>
        </w:rPr>
        <w:t>Căn cứ</w:t>
      </w:r>
      <w:r>
        <w:rPr>
          <w:rFonts w:ascii="Times New Roman" w:eastAsia="Times New Roman" w:hAnsi="Times New Roman" w:cs="Times New Roman"/>
          <w:sz w:val="28"/>
          <w:szCs w:val="28"/>
          <w:lang w:val="vi-VN"/>
        </w:rPr>
        <w:t xml:space="preserve"> Luật Thương mại;</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lang w:val="vi-VN"/>
        </w:rPr>
      </w:pPr>
      <w:r w:rsidRPr="00601D4F">
        <w:rPr>
          <w:rFonts w:ascii="Times New Roman" w:eastAsia="Times New Roman" w:hAnsi="Times New Roman" w:cs="Times New Roman"/>
          <w:sz w:val="28"/>
          <w:szCs w:val="28"/>
        </w:rPr>
        <w:t>Căn cứ vào nhu cầu, khả năng của các bên</w:t>
      </w:r>
      <w:r>
        <w:rPr>
          <w:rFonts w:ascii="Times New Roman" w:eastAsia="Times New Roman" w:hAnsi="Times New Roman" w:cs="Times New Roman"/>
          <w:sz w:val="28"/>
          <w:szCs w:val="28"/>
          <w:lang w:val="vi-VN"/>
        </w:rPr>
        <w:t>.</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Hôm nay, ngày … tháng … năm ……, chúng tôi làm </w:t>
      </w:r>
      <w:r w:rsidR="00EF398F">
        <w:rPr>
          <w:rFonts w:ascii="Times New Roman" w:eastAsia="Times New Roman" w:hAnsi="Times New Roman" w:cs="Times New Roman"/>
          <w:bCs/>
          <w:sz w:val="28"/>
          <w:szCs w:val="28"/>
          <w:bdr w:val="none" w:sz="0" w:space="0" w:color="auto" w:frame="1"/>
        </w:rPr>
        <w:t>hợp đồng mua bán</w:t>
      </w:r>
      <w:r w:rsidRPr="00601D4F">
        <w:rPr>
          <w:rFonts w:ascii="Times New Roman" w:eastAsia="Times New Roman" w:hAnsi="Times New Roman" w:cs="Times New Roman"/>
          <w:bCs/>
          <w:sz w:val="28"/>
          <w:szCs w:val="28"/>
          <w:bdr w:val="none" w:sz="0" w:space="0" w:color="auto" w:frame="1"/>
        </w:rPr>
        <w:t xml:space="preserve"> quán ăn</w:t>
      </w:r>
      <w:r w:rsidRPr="00601D4F">
        <w:rPr>
          <w:rFonts w:ascii="Times New Roman" w:eastAsia="Times New Roman" w:hAnsi="Times New Roman" w:cs="Times New Roman"/>
          <w:sz w:val="28"/>
          <w:szCs w:val="28"/>
        </w:rPr>
        <w:t> tại địa chỉ … phường … quận ….. thành phố…</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 xml:space="preserve">Bên A: Ông/Bà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Sinh ngày: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CMND số: … cấp ngày …. tại…</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Hộ khẩu thường trú: …….</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Bên B: Ông/Bà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Sinh ngày: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CMND số: …… cấp ngày ……. tại……</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Hộ khẩu thường trú: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 xml:space="preserve">Đồng ý </w:t>
      </w:r>
      <w:r w:rsidR="00EF398F">
        <w:rPr>
          <w:rFonts w:ascii="Times New Roman" w:eastAsia="Times New Roman" w:hAnsi="Times New Roman" w:cs="Times New Roman"/>
          <w:sz w:val="28"/>
          <w:szCs w:val="28"/>
          <w:lang w:val="vi-VN"/>
        </w:rPr>
        <w:t>mua bán</w:t>
      </w:r>
      <w:r w:rsidRPr="00601D4F">
        <w:rPr>
          <w:rFonts w:ascii="Times New Roman" w:eastAsia="Times New Roman" w:hAnsi="Times New Roman" w:cs="Times New Roman"/>
          <w:sz w:val="28"/>
          <w:szCs w:val="28"/>
        </w:rPr>
        <w:t xml:space="preserve"> và nhận </w:t>
      </w:r>
      <w:r w:rsidR="00EF398F">
        <w:rPr>
          <w:rFonts w:ascii="Times New Roman" w:eastAsia="Times New Roman" w:hAnsi="Times New Roman" w:cs="Times New Roman"/>
          <w:sz w:val="28"/>
          <w:szCs w:val="28"/>
          <w:lang w:val="vi-VN"/>
        </w:rPr>
        <w:t>mua bán</w:t>
      </w:r>
      <w:r w:rsidRPr="00601D4F">
        <w:rPr>
          <w:rFonts w:ascii="Times New Roman" w:eastAsia="Times New Roman" w:hAnsi="Times New Roman" w:cs="Times New Roman"/>
          <w:sz w:val="28"/>
          <w:szCs w:val="28"/>
        </w:rPr>
        <w:t xml:space="preserve"> quán ăn có tên … tại địa chỉ … phường …… quận ….. thành phố……với những nội dung thỏa thuận như sau:</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EF398F" w:rsidRDefault="00601D4F" w:rsidP="00601D4F">
      <w:pPr>
        <w:shd w:val="clear" w:color="auto" w:fill="FFFFFF"/>
        <w:spacing w:after="0" w:line="240" w:lineRule="auto"/>
        <w:jc w:val="both"/>
        <w:rPr>
          <w:rFonts w:ascii="Times New Roman" w:eastAsia="Times New Roman" w:hAnsi="Times New Roman" w:cs="Times New Roman"/>
          <w:sz w:val="28"/>
          <w:szCs w:val="28"/>
          <w:lang w:val="vi-VN"/>
        </w:rPr>
      </w:pPr>
      <w:r w:rsidRPr="00601D4F">
        <w:rPr>
          <w:rFonts w:ascii="Times New Roman" w:eastAsia="Times New Roman" w:hAnsi="Times New Roman" w:cs="Times New Roman"/>
          <w:b/>
          <w:bCs/>
          <w:sz w:val="28"/>
          <w:szCs w:val="28"/>
          <w:bdr w:val="none" w:sz="0" w:space="0" w:color="auto" w:frame="1"/>
        </w:rPr>
        <w:t>Điều 1: Quán ăn</w:t>
      </w:r>
      <w:r w:rsidR="00EF398F">
        <w:rPr>
          <w:rFonts w:ascii="Times New Roman" w:eastAsia="Times New Roman" w:hAnsi="Times New Roman" w:cs="Times New Roman"/>
          <w:b/>
          <w:bCs/>
          <w:sz w:val="28"/>
          <w:szCs w:val="28"/>
          <w:bdr w:val="none" w:sz="0" w:space="0" w:color="auto" w:frame="1"/>
          <w:lang w:val="vi-VN"/>
        </w:rPr>
        <w:t xml:space="preserve"> được</w:t>
      </w:r>
      <w:r w:rsidRPr="00601D4F">
        <w:rPr>
          <w:rFonts w:ascii="Times New Roman" w:eastAsia="Times New Roman" w:hAnsi="Times New Roman" w:cs="Times New Roman"/>
          <w:b/>
          <w:bCs/>
          <w:sz w:val="28"/>
          <w:szCs w:val="28"/>
          <w:bdr w:val="none" w:sz="0" w:space="0" w:color="auto" w:frame="1"/>
        </w:rPr>
        <w:t xml:space="preserve"> </w:t>
      </w:r>
      <w:r w:rsidR="00EF398F">
        <w:rPr>
          <w:rFonts w:ascii="Times New Roman" w:eastAsia="Times New Roman" w:hAnsi="Times New Roman" w:cs="Times New Roman"/>
          <w:b/>
          <w:bCs/>
          <w:sz w:val="28"/>
          <w:szCs w:val="28"/>
          <w:bdr w:val="none" w:sz="0" w:space="0" w:color="auto" w:frame="1"/>
          <w:lang w:val="vi-VN"/>
        </w:rPr>
        <w:t>mua bán</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 xml:space="preserve">Quán ăn mang tên …. thuộc sở hữu hoàn toàn của Bên A, đã hoạt động kinh doanh được … năm, đã đăng ký kinh doanh và có đầy đủ các giấy phép liên quan, nay do không còn nhu cầu sử dụng nên Bên A đồng ý </w:t>
      </w:r>
      <w:r w:rsidR="00EF398F">
        <w:rPr>
          <w:rFonts w:ascii="Times New Roman" w:eastAsia="Times New Roman" w:hAnsi="Times New Roman" w:cs="Times New Roman"/>
          <w:sz w:val="28"/>
          <w:szCs w:val="28"/>
          <w:lang w:val="vi-VN"/>
        </w:rPr>
        <w:t>mua bán</w:t>
      </w:r>
      <w:r w:rsidRPr="00601D4F">
        <w:rPr>
          <w:rFonts w:ascii="Times New Roman" w:eastAsia="Times New Roman" w:hAnsi="Times New Roman" w:cs="Times New Roman"/>
          <w:sz w:val="28"/>
          <w:szCs w:val="28"/>
        </w:rPr>
        <w:t xml:space="preserve"> toàn bộ quán ăn này sang cho Bên B tiếp tục kinh doanh.</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Điều 2: Giá cả thanh toán</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 xml:space="preserve">Toàn bộ chi phí </w:t>
      </w:r>
      <w:r w:rsidR="00EF398F">
        <w:rPr>
          <w:rFonts w:ascii="Times New Roman" w:eastAsia="Times New Roman" w:hAnsi="Times New Roman" w:cs="Times New Roman"/>
          <w:sz w:val="28"/>
          <w:szCs w:val="28"/>
          <w:lang w:val="vi-VN"/>
        </w:rPr>
        <w:t>mua bán</w:t>
      </w:r>
      <w:r w:rsidRPr="00601D4F">
        <w:rPr>
          <w:rFonts w:ascii="Times New Roman" w:eastAsia="Times New Roman" w:hAnsi="Times New Roman" w:cs="Times New Roman"/>
          <w:sz w:val="28"/>
          <w:szCs w:val="28"/>
        </w:rPr>
        <w:t xml:space="preserve"> được tính là: …VNĐ (Bằng chữ: </w:t>
      </w:r>
      <w:r>
        <w:rPr>
          <w:rFonts w:ascii="Times New Roman" w:eastAsia="Times New Roman" w:hAnsi="Times New Roman" w:cs="Times New Roman"/>
          <w:sz w:val="28"/>
          <w:szCs w:val="28"/>
          <w:lang w:val="vi-VN"/>
        </w:rPr>
        <w:t>.</w:t>
      </w:r>
      <w:r w:rsidRPr="00601D4F">
        <w:rPr>
          <w:rFonts w:ascii="Times New Roman" w:eastAsia="Times New Roman" w:hAnsi="Times New Roman" w:cs="Times New Roman"/>
          <w:sz w:val="28"/>
          <w:szCs w:val="28"/>
        </w:rPr>
        <w:t>..đồng)</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Chi phí này đã bao gồm toàn bộ tất cả các cơ sở vật chất bên trong quán ăn và tiền nhà đến tháng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Chi phí này chưa bao gồm các khoản thuế, phí nếu phát sinh, nếu có các bên sẽ cùng nhau đàm phán thỏa thuận</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Số tiền sẽ được thanh toán 01 lần ngay khi Bên A chuyển giao và Bên B nhận chuyển giao có biên bản kèm theo.</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Điều 3: Cam kết của các bên</w:t>
      </w:r>
    </w:p>
    <w:p w:rsidR="00601D4F" w:rsidRPr="00601D4F" w:rsidRDefault="00601D4F" w:rsidP="00601D4F">
      <w:pPr>
        <w:shd w:val="clear" w:color="auto" w:fill="FFFFFF"/>
        <w:spacing w:after="0" w:line="240" w:lineRule="auto"/>
        <w:jc w:val="both"/>
        <w:rPr>
          <w:rFonts w:ascii="Times New Roman" w:eastAsia="Times New Roman" w:hAnsi="Times New Roman" w:cs="Times New Roman"/>
          <w:b/>
          <w:sz w:val="28"/>
          <w:szCs w:val="28"/>
        </w:rPr>
      </w:pPr>
      <w:r w:rsidRPr="00601D4F">
        <w:rPr>
          <w:rFonts w:ascii="Times New Roman" w:eastAsia="Times New Roman" w:hAnsi="Times New Roman" w:cs="Times New Roman"/>
          <w:b/>
          <w:sz w:val="28"/>
          <w:szCs w:val="28"/>
        </w:rPr>
        <w:t>Bên A:</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Cam kết trung thực, chính xác cho những thông tin mình đưa ra và đảm bảo chịu trách nhiệm hoàn toàn nếu có phát sinh</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Bàn giao toàn bộ cho Bên B đầy đủ các thông tin kinh doanh về quán tại thời điểm hiện tại, không được che giấu, làm sai lệch thông tin.</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sz w:val="28"/>
          <w:szCs w:val="28"/>
        </w:rPr>
        <w:t>Bên B</w:t>
      </w:r>
      <w:r w:rsidRPr="00601D4F">
        <w:rPr>
          <w:rFonts w:ascii="Times New Roman" w:eastAsia="Times New Roman" w:hAnsi="Times New Roman" w:cs="Times New Roman"/>
          <w:sz w:val="28"/>
          <w:szCs w:val="28"/>
        </w:rPr>
        <w:t>:</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Cam kết chịu trách nhiệm với toàn bộ hoạt động của quán sau khi nhận bàn giao</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Cam kết thanh toán đầy đủ chi phí cho Bên A theo đúng như thỏa thuận</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Điều 4: Vi phạm hợp đồng và giải quyết tranh chấp</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Khi có tranh chấp các bên ưu tiên giải quyết thông qua trao đổi, thương lượng. Trong trường hợp không thể thỏa thuận, thì một bên có quyền đưa sự việc ra Tòa án có thẩm quyền để giải quyết theo quy định của pháp luật.</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Các tranh chấp, vi phạm hợp đồng xuất hiện vì lý do bất khả kháng sẽ được tuân theo cách giải quyết của pháp luật tại thời điểm bấy giờ.</w:t>
      </w:r>
    </w:p>
    <w:p w:rsidR="00601D4F" w:rsidRDefault="00601D4F" w:rsidP="00601D4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Điều 5: Hiệu lực hợp đồng</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1. Hợp đồng này có hiệu lực ngay từ ngày ký …../…./…..</w:t>
      </w:r>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 xml:space="preserve">2. </w:t>
      </w:r>
      <w:bookmarkStart w:id="0" w:name="_GoBack"/>
      <w:r w:rsidRPr="00601D4F">
        <w:rPr>
          <w:rFonts w:ascii="Times New Roman" w:eastAsia="Times New Roman" w:hAnsi="Times New Roman" w:cs="Times New Roman"/>
          <w:sz w:val="28"/>
          <w:szCs w:val="28"/>
        </w:rPr>
        <w:t>Hợp đồng hết hiệu lực khi các bên đã hoàn thành nghĩa vụ của mình, hoặc có thỏa thuận chấm dứt và không thực hiện hợp đồng.</w:t>
      </w:r>
      <w:bookmarkEnd w:id="0"/>
    </w:p>
    <w:p w:rsidR="00601D4F" w:rsidRPr="00601D4F" w:rsidRDefault="00601D4F" w:rsidP="00601D4F">
      <w:pPr>
        <w:shd w:val="clear" w:color="auto" w:fill="FFFFFF"/>
        <w:spacing w:after="0" w:line="240" w:lineRule="auto"/>
        <w:jc w:val="both"/>
        <w:rPr>
          <w:rFonts w:ascii="Times New Roman" w:eastAsia="Times New Roman" w:hAnsi="Times New Roman" w:cs="Times New Roman"/>
          <w:sz w:val="28"/>
          <w:szCs w:val="28"/>
        </w:rPr>
      </w:pPr>
      <w:r w:rsidRPr="00601D4F">
        <w:rPr>
          <w:rFonts w:ascii="Times New Roman" w:eastAsia="Times New Roman" w:hAnsi="Times New Roman" w:cs="Times New Roman"/>
          <w:sz w:val="28"/>
          <w:szCs w:val="28"/>
        </w:rPr>
        <w:t>3. Hợp đồng này được lập bằng tiếng Việt, gồm … trang, thành 02 bản, có giá trị pháp lý</w:t>
      </w:r>
      <w:r w:rsidRPr="00601D4F">
        <w:rPr>
          <w:rFonts w:ascii="Times New Roman" w:eastAsia="Times New Roman" w:hAnsi="Times New Roman" w:cs="Times New Roman"/>
          <w:b/>
          <w:bCs/>
          <w:sz w:val="28"/>
          <w:szCs w:val="28"/>
          <w:bdr w:val="none" w:sz="0" w:space="0" w:color="auto" w:frame="1"/>
        </w:rPr>
        <w:t> </w:t>
      </w:r>
      <w:r w:rsidRPr="00601D4F">
        <w:rPr>
          <w:rFonts w:ascii="Times New Roman" w:eastAsia="Times New Roman" w:hAnsi="Times New Roman" w:cs="Times New Roman"/>
          <w:sz w:val="28"/>
          <w:szCs w:val="28"/>
        </w:rPr>
        <w:t>như nhau, mỗi Bên giữ 01 bản để thực hiện.</w:t>
      </w:r>
    </w:p>
    <w:p w:rsidR="00601D4F" w:rsidRDefault="00601D4F" w:rsidP="00601D4F">
      <w:pPr>
        <w:shd w:val="clear" w:color="auto" w:fill="FFFFFF"/>
        <w:spacing w:after="0" w:line="240" w:lineRule="auto"/>
        <w:jc w:val="right"/>
        <w:rPr>
          <w:rFonts w:ascii="Times New Roman" w:eastAsia="Times New Roman" w:hAnsi="Times New Roman" w:cs="Times New Roman"/>
          <w:sz w:val="28"/>
          <w:szCs w:val="28"/>
          <w:lang w:val="vi-VN"/>
        </w:rPr>
      </w:pPr>
    </w:p>
    <w:p w:rsidR="00601D4F" w:rsidRDefault="00601D4F" w:rsidP="00601D4F">
      <w:pPr>
        <w:shd w:val="clear" w:color="auto" w:fill="FFFFFF"/>
        <w:spacing w:after="0" w:line="240" w:lineRule="auto"/>
        <w:jc w:val="right"/>
        <w:rPr>
          <w:rFonts w:ascii="Times New Roman" w:eastAsia="Times New Roman" w:hAnsi="Times New Roman" w:cs="Times New Roman"/>
          <w:sz w:val="28"/>
          <w:szCs w:val="28"/>
          <w:lang w:val="vi-VN"/>
        </w:rPr>
      </w:pPr>
      <w:r w:rsidRPr="00601D4F">
        <w:rPr>
          <w:rFonts w:ascii="Times New Roman" w:eastAsia="Times New Roman" w:hAnsi="Times New Roman" w:cs="Times New Roman"/>
          <w:sz w:val="28"/>
          <w:szCs w:val="28"/>
        </w:rPr>
        <w:t>…., ngày ….. tháng ….. năm…..</w:t>
      </w:r>
    </w:p>
    <w:p w:rsidR="00601D4F" w:rsidRPr="00601D4F" w:rsidRDefault="00601D4F" w:rsidP="00601D4F">
      <w:pPr>
        <w:shd w:val="clear" w:color="auto" w:fill="FFFFFF"/>
        <w:spacing w:after="0" w:line="240" w:lineRule="auto"/>
        <w:jc w:val="right"/>
        <w:rPr>
          <w:rFonts w:ascii="Times New Roman" w:eastAsia="Times New Roman" w:hAnsi="Times New Roman" w:cs="Times New Roman"/>
          <w:sz w:val="28"/>
          <w:szCs w:val="28"/>
          <w:lang w:val="vi-VN"/>
        </w:rPr>
      </w:pPr>
    </w:p>
    <w:tbl>
      <w:tblPr>
        <w:tblW w:w="10440" w:type="dxa"/>
        <w:shd w:val="clear" w:color="auto" w:fill="FFFFFF"/>
        <w:tblCellMar>
          <w:left w:w="0" w:type="dxa"/>
          <w:right w:w="0" w:type="dxa"/>
        </w:tblCellMar>
        <w:tblLook w:val="04A0" w:firstRow="1" w:lastRow="0" w:firstColumn="1" w:lastColumn="0" w:noHBand="0" w:noVBand="1"/>
      </w:tblPr>
      <w:tblGrid>
        <w:gridCol w:w="5261"/>
        <w:gridCol w:w="5179"/>
      </w:tblGrid>
      <w:tr w:rsidR="00601D4F" w:rsidRPr="00601D4F" w:rsidTr="00601D4F">
        <w:tc>
          <w:tcPr>
            <w:tcW w:w="0" w:type="auto"/>
            <w:shd w:val="clear" w:color="auto" w:fill="FFFFFF"/>
            <w:tcMar>
              <w:top w:w="60" w:type="dxa"/>
              <w:left w:w="60" w:type="dxa"/>
              <w:bottom w:w="60" w:type="dxa"/>
              <w:right w:w="60" w:type="dxa"/>
            </w:tcMar>
            <w:vAlign w:val="center"/>
            <w:hideMark/>
          </w:tcPr>
          <w:p w:rsidR="00601D4F" w:rsidRPr="00601D4F" w:rsidRDefault="00601D4F" w:rsidP="00601D4F">
            <w:pPr>
              <w:spacing w:after="0" w:line="240" w:lineRule="auto"/>
              <w:jc w:val="center"/>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BÊN A</w:t>
            </w:r>
          </w:p>
        </w:tc>
        <w:tc>
          <w:tcPr>
            <w:tcW w:w="0" w:type="auto"/>
            <w:shd w:val="clear" w:color="auto" w:fill="FFFFFF"/>
            <w:tcMar>
              <w:top w:w="60" w:type="dxa"/>
              <w:left w:w="60" w:type="dxa"/>
              <w:bottom w:w="60" w:type="dxa"/>
              <w:right w:w="60" w:type="dxa"/>
            </w:tcMar>
            <w:vAlign w:val="center"/>
            <w:hideMark/>
          </w:tcPr>
          <w:p w:rsidR="00601D4F" w:rsidRPr="00601D4F" w:rsidRDefault="00601D4F" w:rsidP="00601D4F">
            <w:pPr>
              <w:spacing w:after="0" w:line="240" w:lineRule="auto"/>
              <w:jc w:val="center"/>
              <w:rPr>
                <w:rFonts w:ascii="Times New Roman" w:eastAsia="Times New Roman" w:hAnsi="Times New Roman" w:cs="Times New Roman"/>
                <w:sz w:val="28"/>
                <w:szCs w:val="28"/>
              </w:rPr>
            </w:pPr>
            <w:r w:rsidRPr="00601D4F">
              <w:rPr>
                <w:rFonts w:ascii="Times New Roman" w:eastAsia="Times New Roman" w:hAnsi="Times New Roman" w:cs="Times New Roman"/>
                <w:b/>
                <w:bCs/>
                <w:sz w:val="28"/>
                <w:szCs w:val="28"/>
                <w:bdr w:val="none" w:sz="0" w:space="0" w:color="auto" w:frame="1"/>
              </w:rPr>
              <w:t>BÊN B</w:t>
            </w:r>
          </w:p>
        </w:tc>
      </w:tr>
    </w:tbl>
    <w:p w:rsidR="00811CF1" w:rsidRPr="00601D4F" w:rsidRDefault="00811CF1">
      <w:pPr>
        <w:rPr>
          <w:rFonts w:ascii="Times New Roman" w:hAnsi="Times New Roman" w:cs="Times New Roman"/>
          <w:sz w:val="28"/>
          <w:szCs w:val="28"/>
        </w:rPr>
      </w:pPr>
    </w:p>
    <w:sectPr w:rsidR="00811CF1" w:rsidRPr="0060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AA"/>
    <w:multiLevelType w:val="multilevel"/>
    <w:tmpl w:val="63B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B5CCF"/>
    <w:multiLevelType w:val="multilevel"/>
    <w:tmpl w:val="5F8A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4F"/>
    <w:rsid w:val="00344362"/>
    <w:rsid w:val="00601D4F"/>
    <w:rsid w:val="00811CF1"/>
    <w:rsid w:val="00E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D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D4F"/>
    <w:rPr>
      <w:b/>
      <w:bCs/>
    </w:rPr>
  </w:style>
  <w:style w:type="character" w:styleId="Hyperlink">
    <w:name w:val="Hyperlink"/>
    <w:basedOn w:val="DefaultParagraphFont"/>
    <w:uiPriority w:val="99"/>
    <w:semiHidden/>
    <w:unhideWhenUsed/>
    <w:rsid w:val="00601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D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D4F"/>
    <w:rPr>
      <w:b/>
      <w:bCs/>
    </w:rPr>
  </w:style>
  <w:style w:type="character" w:styleId="Hyperlink">
    <w:name w:val="Hyperlink"/>
    <w:basedOn w:val="DefaultParagraphFont"/>
    <w:uiPriority w:val="99"/>
    <w:semiHidden/>
    <w:unhideWhenUsed/>
    <w:rsid w:val="00601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2021-03-24T05:17:00Z</dcterms:created>
  <dcterms:modified xsi:type="dcterms:W3CDTF">2021-03-24T07:03:00Z</dcterms:modified>
</cp:coreProperties>
</file>